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66E0" w14:textId="77777777" w:rsidR="003A2C72" w:rsidRDefault="003A2C72" w:rsidP="00971E1F">
      <w:pPr>
        <w:pStyle w:val="a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Информация о результатах приема</w:t>
      </w:r>
    </w:p>
    <w:p w14:paraId="20388056" w14:textId="77777777" w:rsidR="0070613D" w:rsidRPr="00C4649A" w:rsidRDefault="00C4649A" w:rsidP="00C4649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0613D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каждому направлению подготовки</w:t>
      </w:r>
      <w:r w:rsidR="00CE512E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13D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высшего образования с различными условиями приема (на места, финансируемые за счет бюджетных ассигнований федерального бюджета,</w:t>
      </w:r>
      <w:r w:rsidR="00CE512E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13D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бюджетов</w:t>
      </w:r>
      <w:r w:rsidR="00CE512E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13D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субъектов Российской Федерации, местных бюджетов,</w:t>
      </w:r>
      <w:r w:rsidR="00CE512E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13D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договорам об образовании за счет средств физических и</w:t>
      </w:r>
      <w:r w:rsidR="00CE512E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13D" w:rsidRPr="00C46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(или) юридических лиц) с указанием средней суммы набранных баллов по всем вступительным испытаниям</w:t>
      </w:r>
    </w:p>
    <w:p w14:paraId="32A0185E" w14:textId="1059410B" w:rsidR="0070613D" w:rsidRPr="009D58DB" w:rsidRDefault="0070613D" w:rsidP="0042307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C7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D5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3A00C4A" w14:textId="77777777" w:rsidR="00971E1F" w:rsidRDefault="00971E1F" w:rsidP="0042307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42" w:type="pct"/>
        <w:tblInd w:w="-150" w:type="dxa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2240"/>
        <w:gridCol w:w="1209"/>
        <w:gridCol w:w="1654"/>
        <w:gridCol w:w="1690"/>
        <w:gridCol w:w="1647"/>
        <w:gridCol w:w="1647"/>
        <w:gridCol w:w="1876"/>
      </w:tblGrid>
      <w:tr w:rsidR="00971E1F" w:rsidRPr="00AB3F69" w14:paraId="082CA48B" w14:textId="77777777" w:rsidTr="00A64441">
        <w:trPr>
          <w:trHeight w:val="507"/>
        </w:trPr>
        <w:tc>
          <w:tcPr>
            <w:tcW w:w="854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68657F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​Код​</w:t>
            </w: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​</w:t>
            </w:r>
          </w:p>
        </w:tc>
        <w:tc>
          <w:tcPr>
            <w:tcW w:w="2933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0A8BA2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​Наименование</w:t>
            </w:r>
          </w:p>
          <w:p w14:paraId="1F9B9F2B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специальности, </w:t>
            </w:r>
          </w:p>
          <w:p w14:paraId="3035FBE1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14:paraId="220CB69D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подготовки</w:t>
            </w: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​</w:t>
            </w: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312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C670A3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​Уровень образования</w:t>
            </w: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​</w:t>
            </w:r>
          </w:p>
        </w:tc>
        <w:tc>
          <w:tcPr>
            <w:tcW w:w="1214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DC019E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​Форма </w:t>
            </w:r>
          </w:p>
          <w:p w14:paraId="6A36F385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  <w:p w14:paraId="59292F73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​</w:t>
            </w:r>
          </w:p>
        </w:tc>
        <w:tc>
          <w:tcPr>
            <w:tcW w:w="1619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0E2B77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</w:t>
            </w:r>
          </w:p>
          <w:p w14:paraId="66A64227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численности </w:t>
            </w:r>
          </w:p>
          <w:p w14:paraId="51BD5E64" w14:textId="500A0E61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обучающихся за счёт </w:t>
            </w:r>
          </w:p>
          <w:p w14:paraId="68DB01B6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бюджетных </w:t>
            </w:r>
          </w:p>
          <w:p w14:paraId="315FE58C" w14:textId="2CD68BF6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ассигнований </w:t>
            </w:r>
          </w:p>
          <w:p w14:paraId="63EFBC1B" w14:textId="3DC42559" w:rsidR="00971E1F" w:rsidRPr="00AB3F69" w:rsidRDefault="00971E1F" w:rsidP="009D58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694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1053E3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</w:t>
            </w:r>
          </w:p>
          <w:p w14:paraId="306F23E0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численности </w:t>
            </w:r>
          </w:p>
          <w:p w14:paraId="0F57F061" w14:textId="28D99E0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 за счёт</w:t>
            </w:r>
          </w:p>
          <w:p w14:paraId="3BAD82BE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бюджетов </w:t>
            </w:r>
          </w:p>
          <w:p w14:paraId="0A7D9422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субъектов </w:t>
            </w:r>
          </w:p>
          <w:p w14:paraId="0EA89F6A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Российской </w:t>
            </w:r>
          </w:p>
          <w:p w14:paraId="75F86EC9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Федерации</w:t>
            </w: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531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BF0795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​Сведения о </w:t>
            </w:r>
          </w:p>
          <w:p w14:paraId="7992D4FD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численности </w:t>
            </w:r>
          </w:p>
          <w:p w14:paraId="107D92B4" w14:textId="3F902C1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 за счёт</w:t>
            </w:r>
          </w:p>
          <w:p w14:paraId="3C71C447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местных </w:t>
            </w:r>
          </w:p>
          <w:p w14:paraId="7383BD2B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бюджетов​</w:t>
            </w:r>
          </w:p>
        </w:tc>
        <w:tc>
          <w:tcPr>
            <w:tcW w:w="1615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FD119C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​​Сведения о </w:t>
            </w:r>
          </w:p>
          <w:p w14:paraId="4A99523B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численности </w:t>
            </w:r>
          </w:p>
          <w:p w14:paraId="1D5210C9" w14:textId="18F83504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 за счёт</w:t>
            </w:r>
          </w:p>
          <w:p w14:paraId="705A9FA5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 </w:t>
            </w:r>
          </w:p>
          <w:p w14:paraId="5FAB78B9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физических и </w:t>
            </w:r>
          </w:p>
          <w:p w14:paraId="50432DBE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(или)</w:t>
            </w:r>
          </w:p>
          <w:p w14:paraId="3C3EB860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юридических </w:t>
            </w:r>
          </w:p>
          <w:p w14:paraId="4D34195C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</w:t>
            </w: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876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BDBA22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​ ​Средняя </w:t>
            </w:r>
          </w:p>
          <w:p w14:paraId="239A90C8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  <w:p w14:paraId="7BB107BE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набранных</w:t>
            </w:r>
          </w:p>
          <w:p w14:paraId="518301FA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 по всем </w:t>
            </w:r>
          </w:p>
          <w:p w14:paraId="29EFBAB3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вступительным</w:t>
            </w:r>
          </w:p>
          <w:p w14:paraId="6CDA2790" w14:textId="77777777" w:rsidR="00971E1F" w:rsidRPr="00AB3F69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испытаниям</w:t>
            </w:r>
          </w:p>
        </w:tc>
      </w:tr>
      <w:tr w:rsidR="00971E1F" w:rsidRPr="00971E1F" w14:paraId="46CEC651" w14:textId="77777777" w:rsidTr="00A64441">
        <w:trPr>
          <w:trHeight w:val="507"/>
        </w:trPr>
        <w:tc>
          <w:tcPr>
            <w:tcW w:w="854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33B12B42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2ED556BF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496DBA13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118838D5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31F8F342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36990770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27BF3313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6D171C24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2A9F92C8" w14:textId="77777777" w:rsidR="00971E1F" w:rsidRPr="00971E1F" w:rsidRDefault="00971E1F" w:rsidP="00971E1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7D2E" w:rsidRPr="00971E1F" w14:paraId="5202C4B1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F1D5AB9" w14:textId="1858D527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38.03.01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42E647B" w14:textId="22F60200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2D188E5" w14:textId="52B782C1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бакалавриат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B7D743C" w14:textId="65200E43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6E100BA" w14:textId="334A7C18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30E5E518" w14:textId="19D00C9D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E929791" w14:textId="5D80A891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8CD8B50" w14:textId="14B32A06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0665CCB" w14:textId="0D9384C8" w:rsidR="00127D2E" w:rsidRPr="00954B81" w:rsidRDefault="00563577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127D2E" w:rsidRPr="00971E1F" w14:paraId="2D5A45D2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75F9F1C" w14:textId="2BCFB219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38.03.02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A67AFB2" w14:textId="59F02061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Менеджмент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6CBEDD3" w14:textId="6C170506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бакалавриат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86F66EF" w14:textId="4A28A493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4CCA9E7" w14:textId="249F6D32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A9EDCE8" w14:textId="143E7CBD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B8D8FE4" w14:textId="3C441043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0D5EEFB" w14:textId="51DEFDAA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A3DBBCB" w14:textId="617E990E" w:rsidR="00127D2E" w:rsidRPr="00954B81" w:rsidRDefault="00563577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127D2E" w:rsidRPr="00971E1F" w14:paraId="6CA1EFFB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794A553" w14:textId="1A30BD9F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38.03.04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C97499B" w14:textId="5AE74A16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2EF7ABA" w14:textId="76121936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бакалавриат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8440CFB" w14:textId="2F5E2A0C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5B2EA19" w14:textId="3D578E59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BCBB719" w14:textId="4A7FEAE5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13BF0C7" w14:textId="2863398C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390F310" w14:textId="58169F06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0AC96E87" w14:textId="36833568" w:rsidR="00127D2E" w:rsidRPr="00954B81" w:rsidRDefault="00563577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127D2E" w:rsidRPr="00971E1F" w14:paraId="6F6BA2E5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09A0329" w14:textId="01A367FC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38.03.01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F780506" w14:textId="74D8E3E5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A659BCE" w14:textId="3FABAE9F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бакалавриат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7172BF0" w14:textId="3856D477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очно-заочная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EFD8AED" w14:textId="24D2D3C0" w:rsidR="00127D2E" w:rsidRPr="00954B81" w:rsidRDefault="00D036C6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FC77FC9" w14:textId="066C64E1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337E2C1E" w14:textId="0766B4BA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0A6F5C89" w14:textId="21BAF115" w:rsidR="00127D2E" w:rsidRPr="00954B81" w:rsidRDefault="005D4929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036C6"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D3D9AE1" w14:textId="6305D523" w:rsidR="00127D2E" w:rsidRPr="00954B81" w:rsidRDefault="0044295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127D2E" w:rsidRPr="00971E1F" w14:paraId="5C73424B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B6D619E" w14:textId="0A3004C3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38.03.02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E46D984" w14:textId="6F33615D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Менеджмент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F13852D" w14:textId="212B134A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бакалавриат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0AE90297" w14:textId="0C8FC3F2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очно-заочная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28151C45" w14:textId="10B0E591" w:rsidR="00127D2E" w:rsidRPr="00954B81" w:rsidRDefault="00D036C6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CEA4C7F" w14:textId="3C724EFE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3857E46" w14:textId="084D44B0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34A30FA" w14:textId="24C5EB59" w:rsidR="00127D2E" w:rsidRPr="00954B81" w:rsidRDefault="005D4929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36C6"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045AFBB" w14:textId="2A248D40" w:rsidR="00127D2E" w:rsidRPr="00954B81" w:rsidRDefault="00927D16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127D2E" w:rsidRPr="00971E1F" w14:paraId="16EC9714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76FCBFE" w14:textId="1750D953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.01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76F1AC68" w14:textId="13AE0046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30700985" w14:textId="154D3CF9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магистратура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529F0FB" w14:textId="4F28D122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50EB9D4" w14:textId="6BEBD36D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0FBE264" w14:textId="511AE0C7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3A28F124" w14:textId="0F2E0697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FB7D19C" w14:textId="6A8033CC" w:rsidR="00127D2E" w:rsidRPr="00954B81" w:rsidRDefault="00BE709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9F13E37" w14:textId="45521B36" w:rsidR="00127D2E" w:rsidRPr="00954B81" w:rsidRDefault="00D301F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127D2E" w:rsidRPr="00971E1F" w14:paraId="3CE3A30B" w14:textId="77777777" w:rsidTr="00A64441">
        <w:trPr>
          <w:trHeight w:val="507"/>
        </w:trPr>
        <w:tc>
          <w:tcPr>
            <w:tcW w:w="85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4A71191A" w14:textId="16F491AA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38.0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.02</w:t>
            </w:r>
          </w:p>
        </w:tc>
        <w:tc>
          <w:tcPr>
            <w:tcW w:w="2933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FDCE3A4" w14:textId="3F84D956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13D">
              <w:rPr>
                <w:rFonts w:ascii="Calibri" w:eastAsia="Times New Roman" w:hAnsi="Calibri" w:cs="Calibri"/>
                <w:color w:val="000000"/>
                <w:lang w:eastAsia="ru-RU"/>
              </w:rPr>
              <w:t>Менеджмент</w:t>
            </w:r>
          </w:p>
        </w:tc>
        <w:tc>
          <w:tcPr>
            <w:tcW w:w="231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08160BAF" w14:textId="66928305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Высшее образование - магистратура</w:t>
            </w:r>
          </w:p>
        </w:tc>
        <w:tc>
          <w:tcPr>
            <w:tcW w:w="12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50CAEADA" w14:textId="1DB93B4C" w:rsidR="00127D2E" w:rsidRPr="00971E1F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заочная</w:t>
            </w:r>
          </w:p>
        </w:tc>
        <w:tc>
          <w:tcPr>
            <w:tcW w:w="161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3A08277" w14:textId="66249C56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0FB9DDD5" w14:textId="258E8542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87FFC9C" w14:textId="679AEBAC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110ACA69" w14:textId="3D501640" w:rsidR="00127D2E" w:rsidRPr="00954B81" w:rsidRDefault="00127D2E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</w:tcPr>
          <w:p w14:paraId="6603DA89" w14:textId="5D9F1524" w:rsidR="00127D2E" w:rsidRPr="00954B81" w:rsidRDefault="00442958" w:rsidP="00127D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</w:tbl>
    <w:p w14:paraId="3C764340" w14:textId="77777777" w:rsidR="00971E1F" w:rsidRDefault="00971E1F" w:rsidP="0042307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E770B0" w14:textId="77777777" w:rsidR="00971E1F" w:rsidRDefault="00971E1F" w:rsidP="0042307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D39FAC" w14:textId="77777777" w:rsidR="003A2C72" w:rsidRPr="003A2C72" w:rsidRDefault="003A2C72" w:rsidP="0042307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4567F5" w14:textId="77777777" w:rsidR="0070613D" w:rsidRPr="00423072" w:rsidRDefault="0070613D" w:rsidP="00423072">
      <w:pPr>
        <w:spacing w:line="360" w:lineRule="auto"/>
        <w:contextualSpacing/>
        <w:rPr>
          <w:rFonts w:ascii="Calibri" w:hAnsi="Calibri" w:cs="Calibri"/>
          <w:sz w:val="16"/>
          <w:szCs w:val="16"/>
        </w:rPr>
      </w:pPr>
    </w:p>
    <w:sectPr w:rsidR="0070613D" w:rsidRPr="00423072" w:rsidSect="00C4649A">
      <w:pgSz w:w="16838" w:h="11906" w:orient="landscape"/>
      <w:pgMar w:top="851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02371"/>
    <w:multiLevelType w:val="multilevel"/>
    <w:tmpl w:val="99A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A5E04"/>
    <w:multiLevelType w:val="hybridMultilevel"/>
    <w:tmpl w:val="FD52F314"/>
    <w:lvl w:ilvl="0" w:tplc="D7C65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AA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C1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F2B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69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83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82A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8CC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A6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45845720">
    <w:abstractNumId w:val="0"/>
  </w:num>
  <w:num w:numId="2" w16cid:durableId="200967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3D"/>
    <w:rsid w:val="001069C4"/>
    <w:rsid w:val="001200AB"/>
    <w:rsid w:val="00123300"/>
    <w:rsid w:val="00127D2E"/>
    <w:rsid w:val="003A2C72"/>
    <w:rsid w:val="00423072"/>
    <w:rsid w:val="00442958"/>
    <w:rsid w:val="00465EB8"/>
    <w:rsid w:val="00467FCC"/>
    <w:rsid w:val="00493808"/>
    <w:rsid w:val="00516E76"/>
    <w:rsid w:val="00543DCF"/>
    <w:rsid w:val="00563577"/>
    <w:rsid w:val="005D4929"/>
    <w:rsid w:val="00684313"/>
    <w:rsid w:val="006B60DC"/>
    <w:rsid w:val="0070613D"/>
    <w:rsid w:val="00717DE5"/>
    <w:rsid w:val="0072589E"/>
    <w:rsid w:val="00835342"/>
    <w:rsid w:val="008F443E"/>
    <w:rsid w:val="00903958"/>
    <w:rsid w:val="00927D16"/>
    <w:rsid w:val="00954B81"/>
    <w:rsid w:val="0097093A"/>
    <w:rsid w:val="00971E1F"/>
    <w:rsid w:val="009C7ACB"/>
    <w:rsid w:val="009D58DB"/>
    <w:rsid w:val="00A3106B"/>
    <w:rsid w:val="00A64441"/>
    <w:rsid w:val="00AB3F69"/>
    <w:rsid w:val="00B9393D"/>
    <w:rsid w:val="00BE7098"/>
    <w:rsid w:val="00C05755"/>
    <w:rsid w:val="00C17125"/>
    <w:rsid w:val="00C4649A"/>
    <w:rsid w:val="00C63938"/>
    <w:rsid w:val="00C74CC6"/>
    <w:rsid w:val="00CD0A8A"/>
    <w:rsid w:val="00CE512E"/>
    <w:rsid w:val="00D036C6"/>
    <w:rsid w:val="00D0544B"/>
    <w:rsid w:val="00D301FE"/>
    <w:rsid w:val="00DE7219"/>
    <w:rsid w:val="00E166E9"/>
    <w:rsid w:val="00E27690"/>
    <w:rsid w:val="00F32C77"/>
    <w:rsid w:val="00FA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5A69"/>
  <w15:chartTrackingRefBased/>
  <w15:docId w15:val="{507FAFFD-0099-45C2-A3B0-7161B7A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13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61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0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7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200AB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971E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71E1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Чекушов Андрей Александрович</dc:creator>
  <cp:keywords/>
  <dc:description/>
  <cp:lastModifiedBy>Баранова Дарья Владимировна</cp:lastModifiedBy>
  <cp:revision>23</cp:revision>
  <cp:lastPrinted>2024-10-01T12:15:00Z</cp:lastPrinted>
  <dcterms:created xsi:type="dcterms:W3CDTF">2023-10-06T05:52:00Z</dcterms:created>
  <dcterms:modified xsi:type="dcterms:W3CDTF">2026-01-21T07:58:00Z</dcterms:modified>
</cp:coreProperties>
</file>